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1C12B0" w:rsidP="001C12B0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</w:t>
            </w:r>
            <w:r w:rsidR="00C320C4"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-201</w:t>
            </w: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8</w:t>
            </w:r>
            <w:r w:rsidR="0076322A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 (II edizione)</w:t>
            </w:r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</w:t>
            </w:r>
            <w:proofErr w:type="gramStart"/>
            <w:r>
              <w:t>……</w:t>
            </w:r>
            <w:r w:rsidR="00CD0F23">
              <w:t>.</w:t>
            </w:r>
            <w:proofErr w:type="gramEnd"/>
            <w:r w:rsidR="00CD0F23">
              <w:t>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76322A" w:rsidRDefault="00DF4203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87E99" wp14:editId="5DAD851A">
                      <wp:simplePos x="0" y="0"/>
                      <wp:positionH relativeFrom="column">
                        <wp:posOffset>-2024380</wp:posOffset>
                      </wp:positionH>
                      <wp:positionV relativeFrom="paragraph">
                        <wp:posOffset>283845</wp:posOffset>
                      </wp:positionV>
                      <wp:extent cx="3463925" cy="233680"/>
                      <wp:effectExtent l="0" t="0" r="0" b="0"/>
                      <wp:wrapNone/>
                      <wp:docPr id="1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463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203" w:rsidRPr="009149EA" w:rsidRDefault="00DF4203" w:rsidP="00DF4203">
                                  <w:pPr>
                                    <w:spacing w:after="160" w:line="259" w:lineRule="auto"/>
                                    <w:ind w:left="0" w:firstLine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RICEVUTA DA CONSEGNARE AL TUTOR</w:t>
                                  </w:r>
                                  <w:r w:rsidR="009149EA"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E99" id="Rectangle 273" o:spid="_x0000_s1026" style="position:absolute;left:0;text-align:left;margin-left:-159.4pt;margin-top:22.35pt;width:272.75pt;height:18.4pt;rotation:-58982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    <v:textbox inset="0,0,0,0">
                        <w:txbxContent>
                          <w:p w:rsidR="00DF4203" w:rsidRPr="009149EA" w:rsidRDefault="00DF4203" w:rsidP="00DF4203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RICEVUTA DA CONSEGNARE AL TUTOR</w:t>
                            </w:r>
                            <w:r w:rsidR="009149EA"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</w:t>
            </w:r>
            <w:proofErr w:type="gramStart"/>
            <w:r w:rsidR="001110D6">
              <w:t>……</w:t>
            </w:r>
            <w:r w:rsidR="00CD0F23">
              <w:t>.</w:t>
            </w:r>
            <w:proofErr w:type="gramEnd"/>
            <w:r w:rsidR="00CD0F23">
              <w:t>.</w:t>
            </w:r>
            <w:r w:rsidR="001110D6">
              <w:t>…………………………….</w:t>
            </w:r>
            <w:r w:rsidR="0076322A">
              <w:t xml:space="preserve"> </w:t>
            </w:r>
          </w:p>
          <w:p w:rsidR="0076322A" w:rsidRDefault="0076322A" w:rsidP="00C472FE">
            <w:pPr>
              <w:spacing w:after="127" w:line="276" w:lineRule="auto"/>
              <w:ind w:left="4" w:firstLine="0"/>
              <w:jc w:val="left"/>
            </w:pPr>
          </w:p>
          <w:p w:rsidR="001110D6" w:rsidRDefault="0076322A" w:rsidP="00C472FE">
            <w:pPr>
              <w:spacing w:after="127" w:line="276" w:lineRule="auto"/>
              <w:ind w:left="4" w:firstLine="0"/>
              <w:jc w:val="left"/>
            </w:pPr>
            <w:r>
              <w:t>SOTTOPROGETTO………………………………………………………………………………………………………………………………………………………………………………….</w:t>
            </w: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 xml:space="preserve">PER UNA DURATA DI N ° </w:t>
            </w:r>
            <w:proofErr w:type="gramStart"/>
            <w:r>
              <w:t>……</w:t>
            </w:r>
            <w:r w:rsidR="00540762">
              <w:t>.</w:t>
            </w:r>
            <w:proofErr w:type="gramEnd"/>
            <w:r w:rsidR="00540762">
              <w:t xml:space="preserve">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 w:rsidP="00540762">
            <w:pPr>
              <w:spacing w:after="0" w:line="259" w:lineRule="auto"/>
              <w:ind w:left="0" w:right="-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001" cy="3469235"/>
                      <wp:effectExtent l="0" t="0" r="0" b="0"/>
                      <wp:docPr id="2633" name="Group 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001" cy="3469235"/>
                                <a:chOff x="0" y="-618406"/>
                                <a:chExt cx="290001" cy="1857555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 rot="16200001">
                                  <a:off x="-755927" y="193222"/>
                                  <a:ext cx="1857555" cy="234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Pr="00B23193" w:rsidRDefault="0053761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B23193">
                                      <w:rPr>
                                        <w:rFonts w:asciiTheme="minorHAnsi" w:eastAsia="Arial" w:hAnsiTheme="minorHAnsi" w:cs="Arial"/>
                                        <w:b/>
                                        <w:color w:val="FFFFFF"/>
                                        <w:sz w:val="20"/>
                                      </w:rPr>
                                      <w:t>DA CONSEGNARE ALLA SEGRETERIA DI DIPARTIMENTO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93202" y="-104805"/>
                                  <a:ext cx="46769" cy="233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Default="005407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3" o:spid="_x0000_s1027" style="width:22.85pt;height:273.15pt;mso-position-horizontal-relative:char;mso-position-vertical-relative:line" coordorigin=",-6184" coordsize="2900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">
                      <v:rect id="_x0000_s1028" style="position:absolute;left:-7559;top:1932;width:18575;height:23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284AB9" w:rsidRPr="00B23193" w:rsidRDefault="005376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 w:rsidRPr="00B23193">
                                <w:rPr>
                                  <w:rFonts w:asciiTheme="minorHAnsi" w:eastAsia="Arial" w:hAnsiTheme="minorHAnsi" w:cs="Arial"/>
                                  <w:b/>
                                  <w:color w:val="FFFFFF"/>
                                  <w:sz w:val="20"/>
                                </w:rPr>
                                <w:t>DA CONSEGNARE ALLA SEGRETERIA DI DIPARTIMENTO</w:t>
                              </w:r>
                            </w:p>
                          </w:txbxContent>
                        </v:textbox>
                      </v:rect>
                      <v:rect id="Rectangle 274" o:spid="_x0000_s1029" style="position:absolute;left:932;top:-1048;width:467;height:23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284AB9" w:rsidRDefault="005407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2FE" w:rsidRPr="000F358F" w:rsidRDefault="00C472FE" w:rsidP="00C472FE">
            <w:pPr>
              <w:spacing w:after="237" w:line="259" w:lineRule="auto"/>
              <w:jc w:val="left"/>
              <w:rPr>
                <w:sz w:val="8"/>
                <w:szCs w:val="8"/>
              </w:rPr>
            </w:pPr>
          </w:p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</w:t>
            </w:r>
            <w:proofErr w:type="gramStart"/>
            <w:r>
              <w:t>cognome</w:t>
            </w:r>
            <w:proofErr w:type="gramEnd"/>
            <w:r>
              <w:t>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BA5EC6" w:rsidRDefault="00BA5EC6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 xml:space="preserve">studentE iscrittO in posizione regolare (“in corso”) aL corsO di Laurea </w:t>
            </w:r>
            <w:proofErr w:type="gramStart"/>
            <w:r>
              <w:rPr>
                <w:caps/>
                <w:szCs w:val="16"/>
              </w:rPr>
              <w:t xml:space="preserve">triennale </w:t>
            </w:r>
            <w:r w:rsidRPr="001110D6">
              <w:rPr>
                <w:caps/>
                <w:szCs w:val="16"/>
              </w:rPr>
              <w:t xml:space="preserve"> dell'Università</w:t>
            </w:r>
            <w:proofErr w:type="gramEnd"/>
            <w:r w:rsidRPr="001110D6">
              <w:rPr>
                <w:caps/>
                <w:szCs w:val="16"/>
              </w:rPr>
              <w:t xml:space="preserve"> degli Studi di Pavia DI……………………………………………………………………………………………………………</w:t>
            </w:r>
            <w:r>
              <w:rPr>
                <w:caps/>
                <w:szCs w:val="16"/>
              </w:rPr>
              <w:t>……………………………………………………………………………</w:t>
            </w:r>
            <w:r w:rsidRPr="001110D6">
              <w:rPr>
                <w:caps/>
                <w:szCs w:val="16"/>
              </w:rPr>
              <w:t>..</w:t>
            </w:r>
          </w:p>
          <w:p w:rsidR="001110D6" w:rsidRDefault="00527B99" w:rsidP="00BA5EC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studentE iscrittO in posizione regolare (“in corso”) aL corsO di Laurea Magistrale dell'Università degli Studi di Pavia DI……………………………………………………………………………………………………………</w:t>
            </w:r>
            <w:r w:rsidR="009F354C">
              <w:rPr>
                <w:caps/>
                <w:szCs w:val="16"/>
              </w:rPr>
              <w:t>………………………………………………………………………</w:t>
            </w:r>
            <w:proofErr w:type="gramStart"/>
            <w:r w:rsidR="009F354C">
              <w:rPr>
                <w:caps/>
                <w:szCs w:val="16"/>
              </w:rPr>
              <w:t>……</w:t>
            </w:r>
            <w:r w:rsidRPr="001110D6">
              <w:rPr>
                <w:caps/>
                <w:szCs w:val="16"/>
              </w:rPr>
              <w:t>.</w:t>
            </w:r>
            <w:proofErr w:type="gramEnd"/>
            <w:r w:rsidRPr="001110D6">
              <w:rPr>
                <w:caps/>
                <w:szCs w:val="16"/>
              </w:rPr>
              <w:t>.</w:t>
            </w:r>
          </w:p>
          <w:p w:rsidR="00BA5EC6" w:rsidRPr="00BA5EC6" w:rsidRDefault="00BA5EC6" w:rsidP="00BA5EC6">
            <w:pPr>
              <w:suppressAutoHyphens/>
              <w:spacing w:after="0" w:line="480" w:lineRule="auto"/>
              <w:ind w:left="714" w:right="227" w:firstLine="0"/>
              <w:rPr>
                <w:caps/>
                <w:szCs w:val="16"/>
              </w:rPr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</w:t>
            </w:r>
            <w:proofErr w:type="gramStart"/>
            <w:r>
              <w:t>…….</w:t>
            </w:r>
            <w:proofErr w:type="gramEnd"/>
            <w:r>
              <w:t>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>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</w:t>
            </w:r>
            <w:proofErr w:type="gramStart"/>
            <w:r>
              <w:t>……</w:t>
            </w:r>
            <w:r w:rsidR="00EE0ED1">
              <w:t>.</w:t>
            </w:r>
            <w:proofErr w:type="gramEnd"/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</w:t>
            </w:r>
            <w:proofErr w:type="gramStart"/>
            <w:r>
              <w:t>…</w:t>
            </w:r>
            <w:r w:rsidR="001110D6">
              <w:t>….</w:t>
            </w:r>
            <w:proofErr w:type="gramEnd"/>
            <w:r w:rsidR="001110D6">
              <w:t xml:space="preserve">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>IL SEGUENTE INCARICO DI COLLABORAZIONE</w:t>
            </w:r>
            <w:r w:rsidR="00D53E7F">
              <w:t>:</w:t>
            </w:r>
            <w:bookmarkStart w:id="0" w:name="_GoBack"/>
            <w:bookmarkEnd w:id="0"/>
            <w:r w:rsidR="002850BC">
              <w:t xml:space="preserve">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</w:t>
            </w:r>
            <w:proofErr w:type="gramStart"/>
            <w:r>
              <w:t>DI  .................</w:t>
            </w:r>
            <w:proofErr w:type="gramEnd"/>
            <w:r>
              <w:t xml:space="preserve">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0B" w:rsidRDefault="00BC3A0B" w:rsidP="00F22570">
      <w:pPr>
        <w:spacing w:after="0" w:line="240" w:lineRule="auto"/>
      </w:pPr>
      <w:r>
        <w:separator/>
      </w:r>
    </w:p>
  </w:endnote>
  <w:endnote w:type="continuationSeparator" w:id="0">
    <w:p w:rsidR="00BC3A0B" w:rsidRDefault="00BC3A0B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0B" w:rsidRDefault="00BC3A0B" w:rsidP="00F22570">
      <w:pPr>
        <w:spacing w:after="0" w:line="240" w:lineRule="auto"/>
      </w:pPr>
      <w:r>
        <w:separator/>
      </w:r>
    </w:p>
  </w:footnote>
  <w:footnote w:type="continuationSeparator" w:id="0">
    <w:p w:rsidR="00BC3A0B" w:rsidRDefault="00BC3A0B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635B"/>
    <w:rsid w:val="0013751F"/>
    <w:rsid w:val="00162256"/>
    <w:rsid w:val="001A54B8"/>
    <w:rsid w:val="001C12B0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0030"/>
    <w:rsid w:val="0067456E"/>
    <w:rsid w:val="006D54FD"/>
    <w:rsid w:val="00714AF5"/>
    <w:rsid w:val="00716F37"/>
    <w:rsid w:val="00735016"/>
    <w:rsid w:val="0076322A"/>
    <w:rsid w:val="007741D3"/>
    <w:rsid w:val="00774DA2"/>
    <w:rsid w:val="0080011B"/>
    <w:rsid w:val="00807F51"/>
    <w:rsid w:val="008142AD"/>
    <w:rsid w:val="00816912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66561"/>
    <w:rsid w:val="00BA5EC6"/>
    <w:rsid w:val="00BC3A0B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3E7F"/>
    <w:rsid w:val="00D57CF1"/>
    <w:rsid w:val="00D62962"/>
    <w:rsid w:val="00D70667"/>
    <w:rsid w:val="00D856F4"/>
    <w:rsid w:val="00D934EC"/>
    <w:rsid w:val="00DF4203"/>
    <w:rsid w:val="00EB1EFC"/>
    <w:rsid w:val="00EE0ED1"/>
    <w:rsid w:val="00F075EA"/>
    <w:rsid w:val="00F22570"/>
    <w:rsid w:val="00F537E6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354A-499F-4AA5-AB46-8FC30F25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4</cp:revision>
  <cp:lastPrinted>2016-09-07T14:32:00Z</cp:lastPrinted>
  <dcterms:created xsi:type="dcterms:W3CDTF">2017-10-13T10:36:00Z</dcterms:created>
  <dcterms:modified xsi:type="dcterms:W3CDTF">2017-10-13T11:27:00Z</dcterms:modified>
</cp:coreProperties>
</file>